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BB" w:rsidRDefault="00AD4FBB" w:rsidP="00AD4FBB">
      <w:pPr>
        <w:spacing w:after="0"/>
        <w:jc w:val="right"/>
        <w:rPr>
          <w:rFonts w:ascii="Times New Roman" w:hAnsi="Times New Roman" w:cs="Times New Roman"/>
        </w:rPr>
      </w:pPr>
    </w:p>
    <w:p w:rsidR="007414ED" w:rsidRPr="007414ED" w:rsidRDefault="007414ED" w:rsidP="007414ED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4E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«Гимназия № 83»</w:t>
      </w:r>
    </w:p>
    <w:p w:rsidR="007414ED" w:rsidRPr="007414ED" w:rsidRDefault="007414ED" w:rsidP="00741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4ED" w:rsidRPr="007414ED" w:rsidRDefault="007414ED" w:rsidP="00741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4ED" w:rsidRPr="007414ED" w:rsidRDefault="007414ED" w:rsidP="00741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4ED" w:rsidRPr="007414ED" w:rsidRDefault="007414ED" w:rsidP="00741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7414ED" w:rsidRPr="007414ED" w:rsidRDefault="007414ED" w:rsidP="00741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4ED" w:rsidRPr="007414ED" w:rsidRDefault="007414ED" w:rsidP="00741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4ED" w:rsidRPr="007414ED" w:rsidRDefault="007414ED" w:rsidP="00741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4ED" w:rsidRPr="007414ED" w:rsidRDefault="007414ED" w:rsidP="007414E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7414E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От 01.09.2022 г.                                                                                            № 440</w:t>
      </w:r>
    </w:p>
    <w:p w:rsidR="007414ED" w:rsidRPr="007414ED" w:rsidRDefault="007414ED" w:rsidP="0074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4ED" w:rsidRPr="007414ED" w:rsidRDefault="007414ED" w:rsidP="0074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4ED" w:rsidRPr="007414ED" w:rsidRDefault="007414ED" w:rsidP="00741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4ED">
        <w:rPr>
          <w:rFonts w:ascii="Times New Roman" w:hAnsi="Times New Roman" w:cs="Times New Roman"/>
          <w:sz w:val="24"/>
          <w:szCs w:val="24"/>
        </w:rPr>
        <w:t>Ижевск</w:t>
      </w:r>
    </w:p>
    <w:p w:rsidR="007414ED" w:rsidRPr="007414ED" w:rsidRDefault="007414ED" w:rsidP="0074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4ED" w:rsidRPr="007414ED" w:rsidRDefault="007414ED" w:rsidP="0074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4ED" w:rsidRPr="007414ED" w:rsidRDefault="007414ED" w:rsidP="00741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4ED">
        <w:rPr>
          <w:rFonts w:ascii="Times New Roman" w:hAnsi="Times New Roman" w:cs="Times New Roman"/>
          <w:b/>
          <w:bCs/>
          <w:sz w:val="24"/>
          <w:szCs w:val="24"/>
        </w:rPr>
        <w:t>Об установлении режима работы МБОУ «Гимназия № 83»</w:t>
      </w:r>
    </w:p>
    <w:p w:rsidR="007414ED" w:rsidRPr="007414ED" w:rsidRDefault="007414ED" w:rsidP="00741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4ED">
        <w:rPr>
          <w:rFonts w:ascii="Times New Roman" w:hAnsi="Times New Roman" w:cs="Times New Roman"/>
          <w:b/>
          <w:bCs/>
          <w:sz w:val="24"/>
          <w:szCs w:val="24"/>
        </w:rPr>
        <w:t>в 2022-2023 учебном году</w:t>
      </w:r>
    </w:p>
    <w:p w:rsidR="007414ED" w:rsidRPr="007414ED" w:rsidRDefault="007414ED" w:rsidP="007414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14ED" w:rsidRPr="007414ED" w:rsidRDefault="007414ED" w:rsidP="0074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4ED">
        <w:rPr>
          <w:rFonts w:ascii="Times New Roman" w:hAnsi="Times New Roman" w:cs="Times New Roman"/>
          <w:sz w:val="24"/>
          <w:szCs w:val="24"/>
        </w:rPr>
        <w:t xml:space="preserve">В связи с началом нового учебного года, </w:t>
      </w:r>
      <w:r w:rsidRPr="007414ED">
        <w:rPr>
          <w:rFonts w:ascii="Times New Roman" w:hAnsi="Times New Roman" w:cs="Times New Roman"/>
          <w:b/>
          <w:sz w:val="24"/>
          <w:szCs w:val="24"/>
        </w:rPr>
        <w:t xml:space="preserve">п р и к а з ы в а </w:t>
      </w:r>
      <w:proofErr w:type="gramStart"/>
      <w:r w:rsidRPr="007414ED">
        <w:rPr>
          <w:rFonts w:ascii="Times New Roman" w:hAnsi="Times New Roman" w:cs="Times New Roman"/>
          <w:b/>
          <w:sz w:val="24"/>
          <w:szCs w:val="24"/>
        </w:rPr>
        <w:t>ю :</w:t>
      </w:r>
      <w:proofErr w:type="gramEnd"/>
    </w:p>
    <w:p w:rsidR="007414ED" w:rsidRPr="007414ED" w:rsidRDefault="007414ED" w:rsidP="00741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4ED" w:rsidRPr="007414ED" w:rsidRDefault="007414ED" w:rsidP="007414E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14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Установить следующий режим работы МБОУ «Гимназия № 83» в 2022-2023 учебном году:</w:t>
      </w:r>
    </w:p>
    <w:p w:rsidR="007414ED" w:rsidRPr="007414ED" w:rsidRDefault="007414ED" w:rsidP="007414ED">
      <w:pPr>
        <w:numPr>
          <w:ilvl w:val="0"/>
          <w:numId w:val="2"/>
        </w:numPr>
        <w:spacing w:after="0" w:line="240" w:lineRule="auto"/>
        <w:ind w:left="851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14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первую смену обучаются: 1а, 1б, 1в, 1г, 1д, 2а, 2б, 2в, 2г, 2д, 3б, 4а, 4в,4г, 5а, 5б               </w:t>
      </w:r>
      <w:proofErr w:type="gramStart"/>
      <w:r w:rsidRPr="007414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7414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информационно-математический класс), 5в, 5г, 6а, 8а, 8б, 8в, 8г, 9а, 9б, 9в, 9г, 10а, 10б, 10в,11а, 11в.</w:t>
      </w:r>
    </w:p>
    <w:p w:rsidR="007414ED" w:rsidRPr="007414ED" w:rsidRDefault="007414ED" w:rsidP="007414ED">
      <w:pPr>
        <w:numPr>
          <w:ilvl w:val="0"/>
          <w:numId w:val="2"/>
        </w:numPr>
        <w:spacing w:after="0" w:line="240" w:lineRule="auto"/>
        <w:ind w:left="851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14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вторую смену обучаются: 3а, 3в, 3г, 3д, 4б, 4д, 6б, 6в, 6г, 7а, 7б (информационно-математический класс), 7в, 7г.</w:t>
      </w:r>
    </w:p>
    <w:p w:rsidR="007414ED" w:rsidRPr="007414ED" w:rsidRDefault="007414ED" w:rsidP="007414ED">
      <w:pPr>
        <w:numPr>
          <w:ilvl w:val="0"/>
          <w:numId w:val="2"/>
        </w:numPr>
        <w:spacing w:after="0" w:line="240" w:lineRule="auto"/>
        <w:ind w:left="851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14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пятидневной учебной неделе обучаются классы: 1а, 1б, 1в, 1г, 1д, 2а, 2б, 2в, 2г, 2д, 3а, 3б, 3в, 3г, 3д, 4а, 4б, 4в, 4г, 5а, 5б, 5в, 5г, 6а, 6б, 6в, 6г, 7а, 7б, 7в, 7г.</w:t>
      </w:r>
    </w:p>
    <w:p w:rsidR="007414ED" w:rsidRPr="007414ED" w:rsidRDefault="007414ED" w:rsidP="007414ED">
      <w:pPr>
        <w:numPr>
          <w:ilvl w:val="0"/>
          <w:numId w:val="2"/>
        </w:numPr>
        <w:spacing w:after="0" w:line="240" w:lineRule="auto"/>
        <w:ind w:left="851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14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шестидневной учебной неделе обучаются классы: 8а (физико-математический класс), 8б (общеобразовательный класс), 8в (общеобразовательный класс), 8г (медицинский класс), 9а (физико-математический класс), 9б (медицинский класс), 9в (гуманитарный класс), 9г (общеобразовательный класс), 10а (технологический профиль), 10б (естественно-научный профиль), 10в (социально-экономический профиль), 11а (естественно-научный, технологический профиль), 11в (гуманитарный профиль).</w:t>
      </w:r>
    </w:p>
    <w:p w:rsidR="007414ED" w:rsidRPr="007414ED" w:rsidRDefault="007414ED" w:rsidP="007414E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14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 расписание звонков на 2022-2023 учебный год (Приложение 1).</w:t>
      </w:r>
    </w:p>
    <w:p w:rsidR="007414ED" w:rsidRPr="007414ED" w:rsidRDefault="007414ED" w:rsidP="007414E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14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Начало занятий: 8.00, окончание занятий: 19.10.</w:t>
      </w:r>
    </w:p>
    <w:p w:rsidR="007414ED" w:rsidRPr="007414ED" w:rsidRDefault="007414ED" w:rsidP="007414E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14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 расписание уроков на 1 полугодие 2022-2023 учебного года (Приложение 2).</w:t>
      </w:r>
    </w:p>
    <w:p w:rsidR="007414ED" w:rsidRPr="007414ED" w:rsidRDefault="007414ED" w:rsidP="007414E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14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 по внеурочной деятельности и кружков проводить в соответствии с расписанием в строго установленное время.</w:t>
      </w:r>
    </w:p>
    <w:p w:rsidR="007414ED" w:rsidRPr="007414ED" w:rsidRDefault="007414ED" w:rsidP="00741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4ED" w:rsidRPr="007414ED" w:rsidRDefault="007414ED" w:rsidP="007414E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414ED" w:rsidRPr="007414ED" w:rsidRDefault="007414ED" w:rsidP="007414E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414ED" w:rsidRPr="007414ED" w:rsidRDefault="007414ED" w:rsidP="007414E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14ED">
        <w:rPr>
          <w:rFonts w:ascii="Times New Roman" w:hAnsi="Times New Roman" w:cs="Times New Roman"/>
          <w:sz w:val="24"/>
          <w:szCs w:val="24"/>
        </w:rPr>
        <w:t>Директор</w:t>
      </w:r>
      <w:r w:rsidRPr="007414ED">
        <w:rPr>
          <w:rFonts w:ascii="Times New Roman" w:hAnsi="Times New Roman" w:cs="Times New Roman"/>
          <w:sz w:val="24"/>
          <w:szCs w:val="24"/>
        </w:rPr>
        <w:tab/>
      </w:r>
      <w:r w:rsidRPr="007414ED">
        <w:rPr>
          <w:rFonts w:ascii="Times New Roman" w:hAnsi="Times New Roman" w:cs="Times New Roman"/>
          <w:sz w:val="24"/>
          <w:szCs w:val="24"/>
        </w:rPr>
        <w:tab/>
      </w:r>
      <w:r w:rsidRPr="007414ED">
        <w:rPr>
          <w:rFonts w:ascii="Times New Roman" w:hAnsi="Times New Roman" w:cs="Times New Roman"/>
          <w:sz w:val="24"/>
          <w:szCs w:val="24"/>
        </w:rPr>
        <w:tab/>
      </w:r>
      <w:r w:rsidRPr="007414ED">
        <w:rPr>
          <w:rFonts w:ascii="Times New Roman" w:hAnsi="Times New Roman" w:cs="Times New Roman"/>
          <w:sz w:val="24"/>
          <w:szCs w:val="24"/>
        </w:rPr>
        <w:tab/>
      </w:r>
      <w:r w:rsidRPr="007414ED">
        <w:rPr>
          <w:rFonts w:ascii="Times New Roman" w:hAnsi="Times New Roman" w:cs="Times New Roman"/>
          <w:sz w:val="24"/>
          <w:szCs w:val="24"/>
        </w:rPr>
        <w:tab/>
      </w:r>
      <w:r w:rsidRPr="007414ED">
        <w:rPr>
          <w:rFonts w:ascii="Times New Roman" w:hAnsi="Times New Roman" w:cs="Times New Roman"/>
          <w:sz w:val="24"/>
          <w:szCs w:val="24"/>
        </w:rPr>
        <w:tab/>
      </w:r>
      <w:r w:rsidRPr="007414ED">
        <w:rPr>
          <w:rFonts w:ascii="Times New Roman" w:hAnsi="Times New Roman" w:cs="Times New Roman"/>
          <w:sz w:val="24"/>
          <w:szCs w:val="24"/>
        </w:rPr>
        <w:tab/>
      </w:r>
      <w:r w:rsidRPr="007414ED">
        <w:rPr>
          <w:rFonts w:ascii="Times New Roman" w:hAnsi="Times New Roman" w:cs="Times New Roman"/>
          <w:sz w:val="24"/>
          <w:szCs w:val="24"/>
        </w:rPr>
        <w:tab/>
        <w:t xml:space="preserve">И. А. </w:t>
      </w:r>
      <w:proofErr w:type="spellStart"/>
      <w:r w:rsidRPr="007414ED"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</w:p>
    <w:p w:rsidR="007414ED" w:rsidRPr="007414ED" w:rsidRDefault="007414ED" w:rsidP="007414E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D4FBB" w:rsidRDefault="00AD4FBB" w:rsidP="00741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4ED" w:rsidRDefault="007414ED" w:rsidP="007414E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D4FBB" w:rsidRDefault="00AD4FBB" w:rsidP="00AD4FBB">
      <w:pPr>
        <w:spacing w:after="0"/>
        <w:jc w:val="right"/>
        <w:rPr>
          <w:rFonts w:ascii="Times New Roman" w:hAnsi="Times New Roman" w:cs="Times New Roman"/>
        </w:rPr>
      </w:pPr>
    </w:p>
    <w:p w:rsidR="00AD4FBB" w:rsidRDefault="00AD4FBB" w:rsidP="00AD4FBB">
      <w:pPr>
        <w:spacing w:after="0"/>
        <w:jc w:val="right"/>
        <w:rPr>
          <w:rFonts w:ascii="Times New Roman" w:hAnsi="Times New Roman" w:cs="Times New Roman"/>
        </w:rPr>
      </w:pPr>
    </w:p>
    <w:p w:rsidR="00AD4FBB" w:rsidRDefault="00AD4FBB" w:rsidP="00AD4FBB">
      <w:pPr>
        <w:spacing w:after="0"/>
        <w:jc w:val="right"/>
        <w:rPr>
          <w:rFonts w:ascii="Times New Roman" w:hAnsi="Times New Roman" w:cs="Times New Roman"/>
        </w:rPr>
      </w:pPr>
    </w:p>
    <w:p w:rsidR="00AD4FBB" w:rsidRPr="00AD4FBB" w:rsidRDefault="00AD4FBB" w:rsidP="00AD4FBB">
      <w:pPr>
        <w:spacing w:after="0"/>
        <w:jc w:val="right"/>
        <w:rPr>
          <w:rFonts w:ascii="Times New Roman" w:hAnsi="Times New Roman" w:cs="Times New Roman"/>
        </w:rPr>
      </w:pPr>
      <w:r w:rsidRPr="00AD4FBB">
        <w:rPr>
          <w:rFonts w:ascii="Times New Roman" w:hAnsi="Times New Roman" w:cs="Times New Roman"/>
        </w:rPr>
        <w:lastRenderedPageBreak/>
        <w:t xml:space="preserve">Приложение №1 </w:t>
      </w:r>
    </w:p>
    <w:p w:rsidR="00AD4FBB" w:rsidRPr="00AD4FBB" w:rsidRDefault="00AD4FBB" w:rsidP="00AD4FBB">
      <w:pPr>
        <w:spacing w:after="0"/>
        <w:jc w:val="right"/>
        <w:rPr>
          <w:rFonts w:ascii="Times New Roman" w:hAnsi="Times New Roman" w:cs="Times New Roman"/>
        </w:rPr>
      </w:pPr>
      <w:r w:rsidRPr="00AD4FBB">
        <w:rPr>
          <w:rFonts w:ascii="Times New Roman" w:hAnsi="Times New Roman" w:cs="Times New Roman"/>
        </w:rPr>
        <w:t>к приказу № 440</w:t>
      </w:r>
    </w:p>
    <w:p w:rsidR="00AD4FBB" w:rsidRPr="00AD4FBB" w:rsidRDefault="00AD4FBB" w:rsidP="00AD4FBB">
      <w:pPr>
        <w:spacing w:after="0"/>
        <w:jc w:val="right"/>
        <w:rPr>
          <w:rFonts w:ascii="Times New Roman" w:hAnsi="Times New Roman" w:cs="Times New Roman"/>
        </w:rPr>
      </w:pPr>
      <w:r w:rsidRPr="00AD4FBB">
        <w:rPr>
          <w:rFonts w:ascii="Times New Roman" w:hAnsi="Times New Roman" w:cs="Times New Roman"/>
        </w:rPr>
        <w:t>от 01.09.2022</w:t>
      </w:r>
    </w:p>
    <w:p w:rsidR="00AD4FBB" w:rsidRDefault="00AD4FBB" w:rsidP="00AD4FBB"/>
    <w:p w:rsidR="00AD4FBB" w:rsidRPr="00422783" w:rsidRDefault="00AD4FBB" w:rsidP="00AD4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2783">
        <w:rPr>
          <w:rFonts w:ascii="Times New Roman" w:hAnsi="Times New Roman" w:cs="Times New Roman"/>
          <w:b/>
          <w:sz w:val="24"/>
        </w:rPr>
        <w:t>Расписание звонков</w:t>
      </w:r>
    </w:p>
    <w:p w:rsidR="00AD4FBB" w:rsidRDefault="00AD4FBB" w:rsidP="00AD4FB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281" w:tblpY="169"/>
        <w:tblW w:w="5295" w:type="dxa"/>
        <w:tblLayout w:type="fixed"/>
        <w:tblLook w:val="04A0" w:firstRow="1" w:lastRow="0" w:firstColumn="1" w:lastColumn="0" w:noHBand="0" w:noVBand="1"/>
      </w:tblPr>
      <w:tblGrid>
        <w:gridCol w:w="530"/>
        <w:gridCol w:w="7"/>
        <w:gridCol w:w="1411"/>
        <w:gridCol w:w="671"/>
        <w:gridCol w:w="600"/>
        <w:gridCol w:w="7"/>
        <w:gridCol w:w="1418"/>
        <w:gridCol w:w="651"/>
      </w:tblGrid>
      <w:tr w:rsidR="00AD4FBB" w:rsidRPr="00AD4FBB" w:rsidTr="00AD4FBB">
        <w:trPr>
          <w:trHeight w:val="259"/>
        </w:trPr>
        <w:tc>
          <w:tcPr>
            <w:tcW w:w="2619" w:type="dxa"/>
            <w:gridSpan w:val="4"/>
            <w:vAlign w:val="center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676" w:type="dxa"/>
            <w:gridSpan w:val="4"/>
            <w:vAlign w:val="center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ЧЕТВЕРГ, ПЯТНИЦА</w:t>
            </w:r>
          </w:p>
        </w:tc>
      </w:tr>
      <w:tr w:rsidR="00AD4FBB" w:rsidRPr="00AD4FBB" w:rsidTr="00AD4FBB">
        <w:trPr>
          <w:trHeight w:val="259"/>
        </w:trPr>
        <w:tc>
          <w:tcPr>
            <w:tcW w:w="530" w:type="dxa"/>
            <w:vAlign w:val="center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gridSpan w:val="2"/>
            <w:vAlign w:val="center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671" w:type="dxa"/>
            <w:vAlign w:val="center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607" w:type="dxa"/>
            <w:gridSpan w:val="2"/>
            <w:vAlign w:val="center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vAlign w:val="center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651" w:type="dxa"/>
            <w:vAlign w:val="center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</w:tr>
      <w:tr w:rsidR="00AD4FBB" w:rsidRPr="00AD4FBB" w:rsidTr="00AD4FBB">
        <w:trPr>
          <w:trHeight w:val="259"/>
        </w:trPr>
        <w:tc>
          <w:tcPr>
            <w:tcW w:w="530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8.00 – 8.30</w:t>
            </w:r>
          </w:p>
        </w:tc>
        <w:tc>
          <w:tcPr>
            <w:tcW w:w="671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6" w:type="dxa"/>
            <w:gridSpan w:val="4"/>
            <w:shd w:val="clear" w:color="auto" w:fill="D9D9D9" w:themeFill="background1" w:themeFillShade="D9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FBB" w:rsidRPr="00AD4FBB" w:rsidTr="00AD4FBB">
        <w:trPr>
          <w:trHeight w:val="259"/>
        </w:trPr>
        <w:tc>
          <w:tcPr>
            <w:tcW w:w="530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8.40 – 9.20</w:t>
            </w:r>
          </w:p>
        </w:tc>
        <w:tc>
          <w:tcPr>
            <w:tcW w:w="671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7" w:type="dxa"/>
            <w:gridSpan w:val="2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8.00 – 8.40</w:t>
            </w:r>
          </w:p>
        </w:tc>
        <w:tc>
          <w:tcPr>
            <w:tcW w:w="651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4FBB" w:rsidRPr="00AD4FBB" w:rsidTr="00AD4FBB">
        <w:trPr>
          <w:trHeight w:val="259"/>
        </w:trPr>
        <w:tc>
          <w:tcPr>
            <w:tcW w:w="530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9.35 – 10.15</w:t>
            </w:r>
          </w:p>
        </w:tc>
        <w:tc>
          <w:tcPr>
            <w:tcW w:w="671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7" w:type="dxa"/>
            <w:gridSpan w:val="2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8.50 – 9.30</w:t>
            </w:r>
          </w:p>
        </w:tc>
        <w:tc>
          <w:tcPr>
            <w:tcW w:w="651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D4FBB" w:rsidRPr="00AD4FBB" w:rsidTr="00AD4FBB">
        <w:trPr>
          <w:trHeight w:val="259"/>
        </w:trPr>
        <w:tc>
          <w:tcPr>
            <w:tcW w:w="530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10.30 – 11.10</w:t>
            </w:r>
          </w:p>
        </w:tc>
        <w:tc>
          <w:tcPr>
            <w:tcW w:w="671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7" w:type="dxa"/>
            <w:gridSpan w:val="2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9.45 – 10.25</w:t>
            </w:r>
          </w:p>
        </w:tc>
        <w:tc>
          <w:tcPr>
            <w:tcW w:w="651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D4FBB" w:rsidRPr="00AD4FBB" w:rsidTr="00AD4FBB">
        <w:trPr>
          <w:trHeight w:val="259"/>
        </w:trPr>
        <w:tc>
          <w:tcPr>
            <w:tcW w:w="530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11.25 – 12.05</w:t>
            </w:r>
          </w:p>
        </w:tc>
        <w:tc>
          <w:tcPr>
            <w:tcW w:w="671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7" w:type="dxa"/>
            <w:gridSpan w:val="2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10.30 – 11.20</w:t>
            </w:r>
          </w:p>
        </w:tc>
        <w:tc>
          <w:tcPr>
            <w:tcW w:w="651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D4FBB" w:rsidRPr="00AD4FBB" w:rsidTr="00AD4FBB">
        <w:trPr>
          <w:trHeight w:val="259"/>
        </w:trPr>
        <w:tc>
          <w:tcPr>
            <w:tcW w:w="530" w:type="dxa"/>
            <w:tcBorders>
              <w:right w:val="single" w:sz="4" w:space="0" w:color="000000"/>
            </w:tcBorders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7" w:type="dxa"/>
            <w:gridSpan w:val="2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11.35 – 12.15</w:t>
            </w:r>
          </w:p>
        </w:tc>
        <w:tc>
          <w:tcPr>
            <w:tcW w:w="651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D4FBB" w:rsidRPr="00AD4FBB" w:rsidTr="00AD4FBB">
        <w:trPr>
          <w:trHeight w:val="259"/>
        </w:trPr>
        <w:tc>
          <w:tcPr>
            <w:tcW w:w="537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13.15– 13.55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25" w:type="dxa"/>
            <w:gridSpan w:val="2"/>
            <w:tcBorders>
              <w:right w:val="single" w:sz="4" w:space="0" w:color="000000"/>
            </w:tcBorders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12.30 – 13.10</w:t>
            </w:r>
          </w:p>
        </w:tc>
        <w:tc>
          <w:tcPr>
            <w:tcW w:w="651" w:type="dxa"/>
            <w:tcBorders>
              <w:left w:val="single" w:sz="4" w:space="0" w:color="000000"/>
            </w:tcBorders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D4FBB" w:rsidRPr="00AD4FBB" w:rsidTr="00AD4FBB">
        <w:trPr>
          <w:trHeight w:val="259"/>
        </w:trPr>
        <w:tc>
          <w:tcPr>
            <w:tcW w:w="537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14.05-14.45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25" w:type="dxa"/>
            <w:gridSpan w:val="2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13.25 - 14.05</w:t>
            </w:r>
          </w:p>
        </w:tc>
        <w:tc>
          <w:tcPr>
            <w:tcW w:w="651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4FBB" w:rsidRPr="00AD4FBB" w:rsidTr="00AD4FBB">
        <w:trPr>
          <w:trHeight w:val="259"/>
        </w:trPr>
        <w:tc>
          <w:tcPr>
            <w:tcW w:w="530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15.00 – 15.40</w:t>
            </w:r>
          </w:p>
        </w:tc>
        <w:tc>
          <w:tcPr>
            <w:tcW w:w="671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7" w:type="dxa"/>
            <w:gridSpan w:val="2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14.15 – 14.55</w:t>
            </w:r>
          </w:p>
        </w:tc>
        <w:tc>
          <w:tcPr>
            <w:tcW w:w="651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D4FBB" w:rsidRPr="00AD4FBB" w:rsidTr="00AD4FBB">
        <w:trPr>
          <w:trHeight w:val="259"/>
        </w:trPr>
        <w:tc>
          <w:tcPr>
            <w:tcW w:w="530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15.55-16.35</w:t>
            </w:r>
          </w:p>
        </w:tc>
        <w:tc>
          <w:tcPr>
            <w:tcW w:w="671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7" w:type="dxa"/>
            <w:gridSpan w:val="2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15.10 – 15.50</w:t>
            </w:r>
          </w:p>
        </w:tc>
        <w:tc>
          <w:tcPr>
            <w:tcW w:w="651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D4FBB" w:rsidRPr="00AD4FBB" w:rsidTr="00AD4FBB">
        <w:trPr>
          <w:trHeight w:val="259"/>
        </w:trPr>
        <w:tc>
          <w:tcPr>
            <w:tcW w:w="530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16.45-17.25</w:t>
            </w:r>
          </w:p>
        </w:tc>
        <w:tc>
          <w:tcPr>
            <w:tcW w:w="671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7" w:type="dxa"/>
            <w:gridSpan w:val="2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16.05 – 16.45</w:t>
            </w:r>
          </w:p>
        </w:tc>
        <w:tc>
          <w:tcPr>
            <w:tcW w:w="651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4FBB" w:rsidRPr="00AD4FBB" w:rsidTr="00AD4FBB">
        <w:trPr>
          <w:trHeight w:val="259"/>
        </w:trPr>
        <w:tc>
          <w:tcPr>
            <w:tcW w:w="530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17.35-18.15</w:t>
            </w:r>
          </w:p>
        </w:tc>
        <w:tc>
          <w:tcPr>
            <w:tcW w:w="671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7" w:type="dxa"/>
            <w:gridSpan w:val="2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16.55 – 17.35</w:t>
            </w:r>
          </w:p>
        </w:tc>
        <w:tc>
          <w:tcPr>
            <w:tcW w:w="651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4FBB" w:rsidRPr="00AD4FBB" w:rsidTr="00AD4FBB">
        <w:trPr>
          <w:trHeight w:val="259"/>
        </w:trPr>
        <w:tc>
          <w:tcPr>
            <w:tcW w:w="530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18.25-19.05</w:t>
            </w:r>
          </w:p>
        </w:tc>
        <w:tc>
          <w:tcPr>
            <w:tcW w:w="671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17.45 – 18.25</w:t>
            </w:r>
          </w:p>
        </w:tc>
        <w:tc>
          <w:tcPr>
            <w:tcW w:w="651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4FBB" w:rsidRPr="00AD4FBB" w:rsidTr="00AD4FBB">
        <w:trPr>
          <w:trHeight w:val="259"/>
        </w:trPr>
        <w:tc>
          <w:tcPr>
            <w:tcW w:w="530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18.35 – 19.15</w:t>
            </w:r>
          </w:p>
        </w:tc>
        <w:tc>
          <w:tcPr>
            <w:tcW w:w="651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page" w:tblpX="5841" w:tblpY="169"/>
        <w:tblW w:w="0" w:type="auto"/>
        <w:tblLook w:val="04A0" w:firstRow="1" w:lastRow="0" w:firstColumn="1" w:lastColumn="0" w:noHBand="0" w:noVBand="1"/>
      </w:tblPr>
      <w:tblGrid>
        <w:gridCol w:w="416"/>
        <w:gridCol w:w="1417"/>
        <w:gridCol w:w="1012"/>
      </w:tblGrid>
      <w:tr w:rsidR="00AD4FBB" w:rsidRPr="00DA3DD1" w:rsidTr="00AD4FBB">
        <w:trPr>
          <w:trHeight w:val="263"/>
        </w:trPr>
        <w:tc>
          <w:tcPr>
            <w:tcW w:w="2845" w:type="dxa"/>
            <w:gridSpan w:val="3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AD4FBB" w:rsidRPr="00422783" w:rsidTr="00AD4FBB">
        <w:trPr>
          <w:trHeight w:val="263"/>
        </w:trPr>
        <w:tc>
          <w:tcPr>
            <w:tcW w:w="416" w:type="dxa"/>
          </w:tcPr>
          <w:p w:rsidR="00AD4FBB" w:rsidRPr="00422783" w:rsidRDefault="00AD4FBB" w:rsidP="00AD4F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417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012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</w:tr>
      <w:tr w:rsidR="00AD4FBB" w:rsidRPr="00DB594C" w:rsidTr="00AD4FBB">
        <w:trPr>
          <w:trHeight w:val="263"/>
        </w:trPr>
        <w:tc>
          <w:tcPr>
            <w:tcW w:w="2845" w:type="dxa"/>
            <w:gridSpan w:val="3"/>
            <w:shd w:val="clear" w:color="auto" w:fill="FFFF00"/>
            <w:vAlign w:val="center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1 смена</w:t>
            </w:r>
          </w:p>
        </w:tc>
      </w:tr>
      <w:tr w:rsidR="00AD4FBB" w:rsidRPr="00422783" w:rsidTr="00AD4FBB">
        <w:trPr>
          <w:trHeight w:val="263"/>
        </w:trPr>
        <w:tc>
          <w:tcPr>
            <w:tcW w:w="416" w:type="dxa"/>
            <w:vAlign w:val="center"/>
          </w:tcPr>
          <w:p w:rsidR="00AD4FBB" w:rsidRPr="00DD4BCE" w:rsidRDefault="00AD4FBB" w:rsidP="00AD4F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4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8.00 – 8.40</w:t>
            </w:r>
          </w:p>
        </w:tc>
        <w:tc>
          <w:tcPr>
            <w:tcW w:w="1012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4FBB" w:rsidRPr="00422783" w:rsidTr="00AD4FBB">
        <w:trPr>
          <w:trHeight w:val="263"/>
        </w:trPr>
        <w:tc>
          <w:tcPr>
            <w:tcW w:w="416" w:type="dxa"/>
            <w:vAlign w:val="center"/>
          </w:tcPr>
          <w:p w:rsidR="00AD4FBB" w:rsidRPr="00DD4BCE" w:rsidRDefault="00AD4FBB" w:rsidP="00AD4F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4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8.50 – 9.30</w:t>
            </w:r>
          </w:p>
        </w:tc>
        <w:tc>
          <w:tcPr>
            <w:tcW w:w="1012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4FBB" w:rsidRPr="00422783" w:rsidTr="00AD4FBB">
        <w:trPr>
          <w:trHeight w:val="263"/>
        </w:trPr>
        <w:tc>
          <w:tcPr>
            <w:tcW w:w="416" w:type="dxa"/>
            <w:vAlign w:val="center"/>
          </w:tcPr>
          <w:p w:rsidR="00AD4FBB" w:rsidRPr="00DD4BCE" w:rsidRDefault="00AD4FBB" w:rsidP="00AD4F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4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9.45 – 10.25</w:t>
            </w:r>
          </w:p>
        </w:tc>
        <w:tc>
          <w:tcPr>
            <w:tcW w:w="1012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D4FBB" w:rsidRPr="00422783" w:rsidTr="00AD4FBB">
        <w:trPr>
          <w:trHeight w:val="263"/>
        </w:trPr>
        <w:tc>
          <w:tcPr>
            <w:tcW w:w="416" w:type="dxa"/>
            <w:vAlign w:val="center"/>
          </w:tcPr>
          <w:p w:rsidR="00AD4FBB" w:rsidRPr="00DD4BCE" w:rsidRDefault="00AD4FBB" w:rsidP="00AD4F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4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10.30 – 11.20</w:t>
            </w:r>
          </w:p>
        </w:tc>
        <w:tc>
          <w:tcPr>
            <w:tcW w:w="1012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D4FBB" w:rsidRPr="00422783" w:rsidTr="00AD4FBB">
        <w:trPr>
          <w:trHeight w:val="263"/>
        </w:trPr>
        <w:tc>
          <w:tcPr>
            <w:tcW w:w="416" w:type="dxa"/>
            <w:vAlign w:val="center"/>
          </w:tcPr>
          <w:p w:rsidR="00AD4FBB" w:rsidRPr="00DD4BCE" w:rsidRDefault="00AD4FBB" w:rsidP="00AD4F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4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11.35 – 12.15</w:t>
            </w:r>
          </w:p>
        </w:tc>
        <w:tc>
          <w:tcPr>
            <w:tcW w:w="1012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D4FBB" w:rsidRPr="00422783" w:rsidTr="00AD4FBB">
        <w:trPr>
          <w:trHeight w:val="263"/>
        </w:trPr>
        <w:tc>
          <w:tcPr>
            <w:tcW w:w="416" w:type="dxa"/>
            <w:vAlign w:val="center"/>
          </w:tcPr>
          <w:p w:rsidR="00AD4FBB" w:rsidRPr="00DD4BCE" w:rsidRDefault="00AD4FBB" w:rsidP="00AD4F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4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12.30 – 13.10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4FBB" w:rsidRPr="00DB594C" w:rsidTr="00AD4FBB">
        <w:trPr>
          <w:trHeight w:val="263"/>
        </w:trPr>
        <w:tc>
          <w:tcPr>
            <w:tcW w:w="2845" w:type="dxa"/>
            <w:gridSpan w:val="3"/>
            <w:shd w:val="clear" w:color="auto" w:fill="FFFF00"/>
            <w:vAlign w:val="center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13.25-14.05 - совещание</w:t>
            </w:r>
          </w:p>
        </w:tc>
      </w:tr>
      <w:tr w:rsidR="00AD4FBB" w:rsidRPr="00DB594C" w:rsidTr="00AD4FBB">
        <w:trPr>
          <w:trHeight w:val="263"/>
        </w:trPr>
        <w:tc>
          <w:tcPr>
            <w:tcW w:w="2845" w:type="dxa"/>
            <w:gridSpan w:val="3"/>
            <w:shd w:val="clear" w:color="auto" w:fill="FFFF00"/>
            <w:vAlign w:val="center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2 смена</w:t>
            </w:r>
          </w:p>
        </w:tc>
      </w:tr>
      <w:tr w:rsidR="00AD4FBB" w:rsidTr="00AD4FBB">
        <w:trPr>
          <w:trHeight w:val="263"/>
        </w:trPr>
        <w:tc>
          <w:tcPr>
            <w:tcW w:w="416" w:type="dxa"/>
            <w:vAlign w:val="center"/>
          </w:tcPr>
          <w:p w:rsidR="00AD4FBB" w:rsidRPr="00DD4BCE" w:rsidRDefault="00AD4FBB" w:rsidP="00AD4F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14.15-14.55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D4FBB" w:rsidTr="00AD4FBB">
        <w:trPr>
          <w:trHeight w:val="263"/>
        </w:trPr>
        <w:tc>
          <w:tcPr>
            <w:tcW w:w="416" w:type="dxa"/>
            <w:vAlign w:val="center"/>
          </w:tcPr>
          <w:p w:rsidR="00AD4FBB" w:rsidRPr="00DD4BCE" w:rsidRDefault="00AD4FBB" w:rsidP="00AD4F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15.10-15.50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D4FBB" w:rsidTr="00AD4FBB">
        <w:trPr>
          <w:trHeight w:val="263"/>
        </w:trPr>
        <w:tc>
          <w:tcPr>
            <w:tcW w:w="416" w:type="dxa"/>
            <w:vAlign w:val="center"/>
          </w:tcPr>
          <w:p w:rsidR="00AD4FBB" w:rsidRPr="00DD4BCE" w:rsidRDefault="00AD4FBB" w:rsidP="00AD4F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16.05-16.45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4FBB" w:rsidTr="00AD4FBB">
        <w:trPr>
          <w:trHeight w:val="263"/>
        </w:trPr>
        <w:tc>
          <w:tcPr>
            <w:tcW w:w="416" w:type="dxa"/>
            <w:vAlign w:val="center"/>
          </w:tcPr>
          <w:p w:rsidR="00AD4FBB" w:rsidRPr="00DD4BCE" w:rsidRDefault="00AD4FBB" w:rsidP="00AD4F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16.55-17.35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4FBB" w:rsidTr="00AD4FBB">
        <w:trPr>
          <w:trHeight w:val="263"/>
        </w:trPr>
        <w:tc>
          <w:tcPr>
            <w:tcW w:w="416" w:type="dxa"/>
            <w:vAlign w:val="center"/>
          </w:tcPr>
          <w:p w:rsidR="00AD4FBB" w:rsidRPr="00DD4BCE" w:rsidRDefault="00AD4FBB" w:rsidP="00AD4F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17.45-18.25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4FBB" w:rsidTr="00AD4FBB">
        <w:trPr>
          <w:trHeight w:val="263"/>
        </w:trPr>
        <w:tc>
          <w:tcPr>
            <w:tcW w:w="416" w:type="dxa"/>
            <w:vAlign w:val="center"/>
          </w:tcPr>
          <w:p w:rsid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AD4FBB" w:rsidRPr="00AD4FBB" w:rsidRDefault="00AD4FBB" w:rsidP="00A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18.35-19.15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9121" w:tblpY="209"/>
        <w:tblW w:w="0" w:type="auto"/>
        <w:tblLook w:val="04A0" w:firstRow="1" w:lastRow="0" w:firstColumn="1" w:lastColumn="0" w:noHBand="0" w:noVBand="1"/>
      </w:tblPr>
      <w:tblGrid>
        <w:gridCol w:w="1427"/>
        <w:gridCol w:w="1012"/>
      </w:tblGrid>
      <w:tr w:rsidR="00AD4FBB" w:rsidRPr="00AD4FBB" w:rsidTr="00AD4FBB">
        <w:trPr>
          <w:trHeight w:val="263"/>
        </w:trPr>
        <w:tc>
          <w:tcPr>
            <w:tcW w:w="2439" w:type="dxa"/>
            <w:gridSpan w:val="2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AD4FBB" w:rsidRPr="00AD4FBB" w:rsidTr="00AD4FBB">
        <w:trPr>
          <w:trHeight w:val="263"/>
        </w:trPr>
        <w:tc>
          <w:tcPr>
            <w:tcW w:w="1427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012" w:type="dxa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</w:tr>
      <w:tr w:rsidR="00AD4FBB" w:rsidRPr="00AD4FBB" w:rsidTr="00AD4FBB">
        <w:trPr>
          <w:trHeight w:val="263"/>
        </w:trPr>
        <w:tc>
          <w:tcPr>
            <w:tcW w:w="1427" w:type="dxa"/>
            <w:vAlign w:val="center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8.00 – 8.40</w:t>
            </w:r>
          </w:p>
        </w:tc>
        <w:tc>
          <w:tcPr>
            <w:tcW w:w="1012" w:type="dxa"/>
            <w:vAlign w:val="center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4FBB" w:rsidRPr="00AD4FBB" w:rsidTr="00AD4FBB">
        <w:trPr>
          <w:trHeight w:val="263"/>
        </w:trPr>
        <w:tc>
          <w:tcPr>
            <w:tcW w:w="1427" w:type="dxa"/>
            <w:vAlign w:val="center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8.50 – 9.30</w:t>
            </w:r>
          </w:p>
        </w:tc>
        <w:tc>
          <w:tcPr>
            <w:tcW w:w="1012" w:type="dxa"/>
            <w:vAlign w:val="center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4FBB" w:rsidRPr="00AD4FBB" w:rsidTr="00AD4FBB">
        <w:trPr>
          <w:trHeight w:val="263"/>
        </w:trPr>
        <w:tc>
          <w:tcPr>
            <w:tcW w:w="1427" w:type="dxa"/>
            <w:vAlign w:val="center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9.40 – 10.20</w:t>
            </w:r>
          </w:p>
        </w:tc>
        <w:tc>
          <w:tcPr>
            <w:tcW w:w="1012" w:type="dxa"/>
            <w:vAlign w:val="center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4FBB" w:rsidRPr="00AD4FBB" w:rsidTr="00AD4FBB">
        <w:trPr>
          <w:trHeight w:val="263"/>
        </w:trPr>
        <w:tc>
          <w:tcPr>
            <w:tcW w:w="1427" w:type="dxa"/>
            <w:vAlign w:val="center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10.30 – 11.10</w:t>
            </w:r>
          </w:p>
        </w:tc>
        <w:tc>
          <w:tcPr>
            <w:tcW w:w="1012" w:type="dxa"/>
            <w:vAlign w:val="center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4FBB" w:rsidRPr="00AD4FBB" w:rsidTr="00AD4FBB">
        <w:trPr>
          <w:trHeight w:val="263"/>
        </w:trPr>
        <w:tc>
          <w:tcPr>
            <w:tcW w:w="1427" w:type="dxa"/>
            <w:vAlign w:val="center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12" w:type="dxa"/>
            <w:vAlign w:val="center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4FBB" w:rsidRPr="00AD4FBB" w:rsidTr="00AD4FBB">
        <w:trPr>
          <w:trHeight w:val="263"/>
        </w:trPr>
        <w:tc>
          <w:tcPr>
            <w:tcW w:w="1427" w:type="dxa"/>
            <w:vAlign w:val="center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BB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012" w:type="dxa"/>
            <w:vAlign w:val="center"/>
          </w:tcPr>
          <w:p w:rsidR="00AD4FBB" w:rsidRPr="00AD4FBB" w:rsidRDefault="00AD4FBB" w:rsidP="00A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FBB" w:rsidRPr="00AD4FBB" w:rsidRDefault="00AD4FBB" w:rsidP="00AD4FBB">
      <w:pPr>
        <w:tabs>
          <w:tab w:val="left" w:pos="1340"/>
        </w:tabs>
        <w:rPr>
          <w:sz w:val="20"/>
          <w:szCs w:val="20"/>
        </w:rPr>
      </w:pPr>
      <w:r w:rsidRPr="00AD4FBB">
        <w:rPr>
          <w:sz w:val="20"/>
          <w:szCs w:val="20"/>
        </w:rPr>
        <w:tab/>
      </w:r>
      <w:r w:rsidRPr="00AD4FBB">
        <w:rPr>
          <w:sz w:val="20"/>
          <w:szCs w:val="20"/>
        </w:rPr>
        <w:tab/>
      </w:r>
    </w:p>
    <w:p w:rsidR="00D90314" w:rsidRPr="00AD4FBB" w:rsidRDefault="00D90314" w:rsidP="00AD4FBB">
      <w:pPr>
        <w:tabs>
          <w:tab w:val="left" w:pos="1340"/>
        </w:tabs>
      </w:pPr>
    </w:p>
    <w:sectPr w:rsidR="00D90314" w:rsidRPr="00AD4FBB" w:rsidSect="00AD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5E54"/>
    <w:multiLevelType w:val="hybridMultilevel"/>
    <w:tmpl w:val="14CE6816"/>
    <w:lvl w:ilvl="0" w:tplc="9E8AA3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D87F3B"/>
    <w:multiLevelType w:val="hybridMultilevel"/>
    <w:tmpl w:val="AC3C223A"/>
    <w:lvl w:ilvl="0" w:tplc="EDE897C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34"/>
    <w:rsid w:val="00232534"/>
    <w:rsid w:val="007414ED"/>
    <w:rsid w:val="00AD4FBB"/>
    <w:rsid w:val="00D9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920DE-D09C-436B-9360-20C59DBB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B6D7AA5E7B89489D393014D75F7915" ma:contentTypeVersion="0" ma:contentTypeDescription="Создание документа." ma:contentTypeScope="" ma:versionID="17ce2500a05e2e1d7237f0dfa2e6cf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C9E18-E41F-4A11-94FE-FF7B48E7B828}"/>
</file>

<file path=customXml/itemProps2.xml><?xml version="1.0" encoding="utf-8"?>
<ds:datastoreItem xmlns:ds="http://schemas.openxmlformats.org/officeDocument/2006/customXml" ds:itemID="{E2D4A25F-FF96-49D5-A648-10FAD6226995}"/>
</file>

<file path=customXml/itemProps3.xml><?xml version="1.0" encoding="utf-8"?>
<ds:datastoreItem xmlns:ds="http://schemas.openxmlformats.org/officeDocument/2006/customXml" ds:itemID="{796F1C89-9AB8-4A1C-BC91-A36C5E2F7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2022-10-14T09:57:00Z</dcterms:created>
  <dcterms:modified xsi:type="dcterms:W3CDTF">2022-10-14T10:09:00Z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0x01010068B6D7AA5E7B89489D393014D75F7915</vt:lpwstr>
  </property>
</Properties>
</file>